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B2" w:rsidRDefault="00763DB2" w:rsidP="00763DB2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DB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D6DE5">
        <w:rPr>
          <w:rFonts w:ascii="Times New Roman" w:hAnsi="Times New Roman" w:cs="Times New Roman"/>
          <w:b/>
          <w:sz w:val="28"/>
          <w:szCs w:val="28"/>
        </w:rPr>
        <w:t xml:space="preserve"> В сельском поселении «</w:t>
      </w:r>
      <w:proofErr w:type="spellStart"/>
      <w:r w:rsidR="00FD6DE5">
        <w:rPr>
          <w:rFonts w:ascii="Times New Roman" w:hAnsi="Times New Roman" w:cs="Times New Roman"/>
          <w:b/>
          <w:sz w:val="28"/>
          <w:szCs w:val="28"/>
        </w:rPr>
        <w:t>Зуткулей</w:t>
      </w:r>
      <w:proofErr w:type="spellEnd"/>
      <w:r w:rsidR="00FD6DE5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FD6DE5">
        <w:rPr>
          <w:rFonts w:ascii="Times New Roman" w:hAnsi="Times New Roman" w:cs="Times New Roman"/>
          <w:b/>
          <w:sz w:val="28"/>
          <w:szCs w:val="28"/>
        </w:rPr>
        <w:t>ТОСы</w:t>
      </w:r>
      <w:proofErr w:type="spellEnd"/>
      <w:r w:rsidR="00FD6DE5">
        <w:rPr>
          <w:rFonts w:ascii="Times New Roman" w:hAnsi="Times New Roman" w:cs="Times New Roman"/>
          <w:b/>
          <w:sz w:val="28"/>
          <w:szCs w:val="28"/>
        </w:rPr>
        <w:t xml:space="preserve"> реализовали</w:t>
      </w:r>
      <w:r w:rsidRPr="00763DB2">
        <w:rPr>
          <w:rFonts w:ascii="Times New Roman" w:hAnsi="Times New Roman" w:cs="Times New Roman"/>
          <w:b/>
          <w:sz w:val="28"/>
          <w:szCs w:val="28"/>
        </w:rPr>
        <w:t xml:space="preserve"> проект «Строительство стадиона»</w:t>
      </w:r>
    </w:p>
    <w:p w:rsidR="00FD6DE5" w:rsidRDefault="00FD6DE5" w:rsidP="00FD6D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74A2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СП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Зуткулей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реализован совместный проект всех трех территориальных  общественных самоуправлений Юг, Восток, Север «Строительство стадиона».   </w:t>
      </w:r>
      <w:proofErr w:type="gramStart"/>
      <w:r w:rsidRPr="00F52E7D">
        <w:rPr>
          <w:rFonts w:ascii="Times New Roman" w:hAnsi="Times New Roman" w:cs="Times New Roman"/>
          <w:sz w:val="28"/>
          <w:szCs w:val="28"/>
        </w:rPr>
        <w:t>Депутаты Совета СП «</w:t>
      </w:r>
      <w:proofErr w:type="spellStart"/>
      <w:r w:rsidRPr="00F52E7D">
        <w:rPr>
          <w:rFonts w:ascii="Times New Roman" w:hAnsi="Times New Roman" w:cs="Times New Roman"/>
          <w:sz w:val="28"/>
          <w:szCs w:val="28"/>
        </w:rPr>
        <w:t>Зуткулей</w:t>
      </w:r>
      <w:proofErr w:type="spellEnd"/>
      <w:r w:rsidRPr="00F52E7D">
        <w:rPr>
          <w:rFonts w:ascii="Times New Roman" w:hAnsi="Times New Roman" w:cs="Times New Roman"/>
          <w:sz w:val="28"/>
          <w:szCs w:val="28"/>
        </w:rPr>
        <w:t>» на заседании от 09.04.2021 г. подняли вопрос  санитарной</w:t>
      </w:r>
      <w:r>
        <w:rPr>
          <w:rFonts w:ascii="Times New Roman" w:hAnsi="Times New Roman" w:cs="Times New Roman"/>
          <w:sz w:val="28"/>
          <w:szCs w:val="28"/>
        </w:rPr>
        <w:t xml:space="preserve"> очистки и благоустройства села и </w:t>
      </w:r>
      <w:r>
        <w:rPr>
          <w:rFonts w:ascii="Times New Roman" w:hAnsi="Times New Roman" w:cs="Times New Roman"/>
          <w:bCs/>
          <w:sz w:val="28"/>
          <w:szCs w:val="28"/>
        </w:rPr>
        <w:t>предложили инициативу о строительстве нового стадиона, т.к. нынешний стадион</w:t>
      </w:r>
      <w:r w:rsidR="00B91F2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построенный еще в 1969 году</w:t>
      </w:r>
      <w:r>
        <w:rPr>
          <w:sz w:val="28"/>
          <w:szCs w:val="28"/>
        </w:rPr>
        <w:t xml:space="preserve">  в</w:t>
      </w:r>
      <w:r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 w:rsidRPr="00F52E7D">
        <w:rPr>
          <w:rFonts w:ascii="Times New Roman" w:hAnsi="Times New Roman" w:cs="Times New Roman"/>
          <w:sz w:val="28"/>
          <w:szCs w:val="28"/>
        </w:rPr>
        <w:t xml:space="preserve"> находиться в плачевном состоянии, столбы сгнили, забор рушиться, скамейки и др. приспособления внутри стадиона  тоже сгнили.</w:t>
      </w:r>
      <w:proofErr w:type="gramEnd"/>
      <w:r w:rsidRPr="00F52E7D">
        <w:rPr>
          <w:rFonts w:ascii="Times New Roman" w:hAnsi="Times New Roman" w:cs="Times New Roman"/>
          <w:sz w:val="28"/>
          <w:szCs w:val="28"/>
        </w:rPr>
        <w:t xml:space="preserve"> </w:t>
      </w:r>
      <w:r w:rsidR="00185245" w:rsidRPr="00763DB2">
        <w:rPr>
          <w:rFonts w:ascii="Times New Roman" w:hAnsi="Times New Roman" w:cs="Times New Roman"/>
          <w:sz w:val="28"/>
          <w:szCs w:val="28"/>
        </w:rPr>
        <w:t xml:space="preserve">До  настоящего времени было проведено  2 раза   текущий ремонт </w:t>
      </w:r>
      <w:proofErr w:type="gramStart"/>
      <w:r w:rsidR="00185245" w:rsidRPr="00763DB2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185245" w:rsidRPr="00763DB2">
        <w:rPr>
          <w:rFonts w:ascii="Times New Roman" w:hAnsi="Times New Roman" w:cs="Times New Roman"/>
          <w:sz w:val="28"/>
          <w:szCs w:val="28"/>
        </w:rPr>
        <w:t>амена  сгнивших столбов в некоторых местах, части ограды, покраска</w:t>
      </w:r>
      <w:r w:rsidR="00185245">
        <w:rPr>
          <w:rFonts w:ascii="Times New Roman" w:hAnsi="Times New Roman" w:cs="Times New Roman"/>
          <w:sz w:val="28"/>
          <w:szCs w:val="28"/>
        </w:rPr>
        <w:t xml:space="preserve">. </w:t>
      </w:r>
      <w:r w:rsidRPr="00763DB2">
        <w:rPr>
          <w:rFonts w:ascii="Times New Roman" w:hAnsi="Times New Roman" w:cs="Times New Roman"/>
          <w:sz w:val="28"/>
          <w:szCs w:val="28"/>
        </w:rPr>
        <w:t>Вопрос о строительстве  нового стадиона не раз подни</w:t>
      </w:r>
      <w:r>
        <w:rPr>
          <w:rFonts w:ascii="Times New Roman" w:hAnsi="Times New Roman" w:cs="Times New Roman"/>
          <w:sz w:val="28"/>
          <w:szCs w:val="28"/>
        </w:rPr>
        <w:t>мался на собраниях граждан села.</w:t>
      </w:r>
      <w:r w:rsidRPr="00763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E7D">
        <w:rPr>
          <w:rFonts w:ascii="Times New Roman" w:hAnsi="Times New Roman" w:cs="Times New Roman"/>
          <w:sz w:val="28"/>
          <w:szCs w:val="28"/>
        </w:rPr>
        <w:t xml:space="preserve"> В связи с этим, депутаты Совета   обратились к жителям села  </w:t>
      </w:r>
      <w:r>
        <w:rPr>
          <w:rFonts w:ascii="Times New Roman" w:hAnsi="Times New Roman" w:cs="Times New Roman"/>
          <w:sz w:val="28"/>
          <w:szCs w:val="28"/>
        </w:rPr>
        <w:t xml:space="preserve">на сходе граждан села </w:t>
      </w:r>
      <w:r w:rsidRPr="00F52E7D">
        <w:rPr>
          <w:rFonts w:ascii="Times New Roman" w:hAnsi="Times New Roman" w:cs="Times New Roman"/>
          <w:sz w:val="28"/>
          <w:szCs w:val="28"/>
        </w:rPr>
        <w:t xml:space="preserve">заново построить стадион  «народным способом», </w:t>
      </w:r>
      <w:proofErr w:type="spellStart"/>
      <w:r w:rsidRPr="00F52E7D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F52E7D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Pr="00F52E7D">
        <w:rPr>
          <w:rFonts w:ascii="Times New Roman" w:hAnsi="Times New Roman" w:cs="Times New Roman"/>
          <w:sz w:val="28"/>
          <w:szCs w:val="28"/>
        </w:rPr>
        <w:t xml:space="preserve"> собрать денежные средства с населения, т.к. в бюджете сельского поселения на благоустройство финансовых средств нет.</w:t>
      </w:r>
      <w:r>
        <w:rPr>
          <w:rFonts w:ascii="Times New Roman" w:hAnsi="Times New Roman" w:cs="Times New Roman"/>
          <w:sz w:val="28"/>
          <w:szCs w:val="28"/>
        </w:rPr>
        <w:t xml:space="preserve">  На сходе граждан 16.04.2021 г. все единогласно одобрили и поддержали инициативу  строительства нового стадиона. Решили собрать  по 500 рублей с каждого выпускника.  Инициативная группа  в составе депутатов и жителей  ТОС  составили смету расходов  на строительство стадиона </w:t>
      </w:r>
      <w:r w:rsidR="00613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6131AD" w:rsidRPr="006131AD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размером 103*230 метров</w:t>
      </w:r>
      <w:r w:rsidR="00613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план схему-стадиона: ограждение,  обустройство  футбольного поля, волейбольной площадки, площадки для игры в городки,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лукодром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стрельбы из лука, трибуны, скамеек, ларек для продажи соков и воды</w:t>
      </w:r>
      <w:r w:rsidR="00CC1B41">
        <w:rPr>
          <w:rFonts w:ascii="Times New Roman" w:hAnsi="Times New Roman" w:cs="Times New Roman"/>
          <w:sz w:val="28"/>
          <w:szCs w:val="28"/>
        </w:rPr>
        <w:t>,  туалета</w:t>
      </w:r>
      <w:proofErr w:type="gramStart"/>
      <w:r w:rsidR="00CC1B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C1B41">
        <w:rPr>
          <w:rFonts w:ascii="Times New Roman" w:hAnsi="Times New Roman" w:cs="Times New Roman"/>
          <w:sz w:val="28"/>
          <w:szCs w:val="28"/>
        </w:rPr>
        <w:t>обустройство беговых дорожек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="00613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DE5" w:rsidRDefault="00FD6DE5" w:rsidP="00FD6D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E0A">
        <w:rPr>
          <w:rFonts w:ascii="Times New Roman" w:hAnsi="Times New Roman" w:cs="Times New Roman"/>
          <w:sz w:val="28"/>
          <w:szCs w:val="28"/>
        </w:rPr>
        <w:t xml:space="preserve">     На обращение  схода граждан села  откликнулись все </w:t>
      </w:r>
      <w:proofErr w:type="gramStart"/>
      <w:r w:rsidR="00013E0A">
        <w:rPr>
          <w:rFonts w:ascii="Times New Roman" w:hAnsi="Times New Roman" w:cs="Times New Roman"/>
          <w:sz w:val="28"/>
          <w:szCs w:val="28"/>
        </w:rPr>
        <w:t>жители</w:t>
      </w:r>
      <w:proofErr w:type="gramEnd"/>
      <w:r w:rsidR="00013E0A">
        <w:rPr>
          <w:rFonts w:ascii="Times New Roman" w:hAnsi="Times New Roman" w:cs="Times New Roman"/>
          <w:sz w:val="28"/>
          <w:szCs w:val="28"/>
        </w:rPr>
        <w:t xml:space="preserve">  проживающие в селе и живущие за пределами села. </w:t>
      </w:r>
      <w:r>
        <w:rPr>
          <w:rFonts w:ascii="Times New Roman" w:hAnsi="Times New Roman" w:cs="Times New Roman"/>
          <w:sz w:val="28"/>
          <w:szCs w:val="28"/>
        </w:rPr>
        <w:t>Собрали денежные средства в сумме 711400 рублей.  На эти средства  закупили столбы, пиломатериал</w:t>
      </w:r>
      <w:r w:rsidR="005730D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гвозди, цемент, шифер, строительные материалы</w:t>
      </w:r>
      <w:r w:rsidR="008A1FA7">
        <w:rPr>
          <w:rFonts w:ascii="Times New Roman" w:hAnsi="Times New Roman" w:cs="Times New Roman"/>
          <w:sz w:val="28"/>
          <w:szCs w:val="28"/>
        </w:rPr>
        <w:t xml:space="preserve">, металлоконструкции для  ворот, </w:t>
      </w:r>
      <w:r>
        <w:rPr>
          <w:rFonts w:ascii="Times New Roman" w:hAnsi="Times New Roman" w:cs="Times New Roman"/>
          <w:sz w:val="28"/>
          <w:szCs w:val="28"/>
        </w:rPr>
        <w:t xml:space="preserve"> краски и  др.</w:t>
      </w:r>
      <w:r w:rsidR="008A1FA7">
        <w:rPr>
          <w:rFonts w:ascii="Times New Roman" w:hAnsi="Times New Roman" w:cs="Times New Roman"/>
          <w:sz w:val="28"/>
          <w:szCs w:val="28"/>
        </w:rPr>
        <w:t xml:space="preserve"> материалы необходимые мате</w:t>
      </w:r>
      <w:r w:rsidR="005730DA">
        <w:rPr>
          <w:rFonts w:ascii="Times New Roman" w:hAnsi="Times New Roman" w:cs="Times New Roman"/>
          <w:sz w:val="28"/>
          <w:szCs w:val="28"/>
        </w:rPr>
        <w:t>риалы.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Администрация села безвозмездно выделила автомобиль КАМАЗ, трактор.  Организовали  6 субботников:  по сносу старого стадиона, по ошкуриванию столбов,  по покраске  забора, скамеек, трибуны, киосков, по уборке территорий с участием </w:t>
      </w:r>
      <w:r w:rsidR="008A1FA7">
        <w:rPr>
          <w:rFonts w:ascii="Times New Roman" w:hAnsi="Times New Roman" w:cs="Times New Roman"/>
          <w:sz w:val="28"/>
          <w:szCs w:val="28"/>
        </w:rPr>
        <w:t>около 18</w:t>
      </w:r>
      <w:r w:rsidR="00D666EC">
        <w:rPr>
          <w:rFonts w:ascii="Times New Roman" w:hAnsi="Times New Roman" w:cs="Times New Roman"/>
          <w:sz w:val="28"/>
          <w:szCs w:val="28"/>
        </w:rPr>
        <w:t>5 человек. В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 ограждения, скамеек, трибуны</w:t>
      </w:r>
      <w:r w:rsidR="00D666EC">
        <w:rPr>
          <w:rFonts w:ascii="Times New Roman" w:hAnsi="Times New Roman" w:cs="Times New Roman"/>
          <w:sz w:val="28"/>
          <w:szCs w:val="28"/>
        </w:rPr>
        <w:t>, киоска,  ворот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6EC">
        <w:rPr>
          <w:rFonts w:ascii="Times New Roman" w:hAnsi="Times New Roman" w:cs="Times New Roman"/>
          <w:sz w:val="28"/>
          <w:szCs w:val="28"/>
        </w:rPr>
        <w:t xml:space="preserve">  активное участие  приняли  жители ТОС: </w:t>
      </w:r>
      <w:proofErr w:type="spellStart"/>
      <w:r w:rsidR="00D666EC">
        <w:rPr>
          <w:rFonts w:ascii="Times New Roman" w:hAnsi="Times New Roman" w:cs="Times New Roman"/>
          <w:sz w:val="28"/>
          <w:szCs w:val="28"/>
        </w:rPr>
        <w:t>Занаев</w:t>
      </w:r>
      <w:proofErr w:type="spellEnd"/>
      <w:r w:rsidR="00D666EC">
        <w:rPr>
          <w:rFonts w:ascii="Times New Roman" w:hAnsi="Times New Roman" w:cs="Times New Roman"/>
          <w:sz w:val="28"/>
          <w:szCs w:val="28"/>
        </w:rPr>
        <w:t xml:space="preserve"> БЦ., </w:t>
      </w:r>
      <w:proofErr w:type="spellStart"/>
      <w:r w:rsidR="00D666EC">
        <w:rPr>
          <w:rFonts w:ascii="Times New Roman" w:hAnsi="Times New Roman" w:cs="Times New Roman"/>
          <w:sz w:val="28"/>
          <w:szCs w:val="28"/>
        </w:rPr>
        <w:t>Дармаев</w:t>
      </w:r>
      <w:proofErr w:type="spellEnd"/>
      <w:r w:rsidR="00D666EC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="00D666EC">
        <w:rPr>
          <w:rFonts w:ascii="Times New Roman" w:hAnsi="Times New Roman" w:cs="Times New Roman"/>
          <w:sz w:val="28"/>
          <w:szCs w:val="28"/>
        </w:rPr>
        <w:t>Ойдопов</w:t>
      </w:r>
      <w:proofErr w:type="spellEnd"/>
      <w:r w:rsidR="00D666EC">
        <w:rPr>
          <w:rFonts w:ascii="Times New Roman" w:hAnsi="Times New Roman" w:cs="Times New Roman"/>
          <w:sz w:val="28"/>
          <w:szCs w:val="28"/>
        </w:rPr>
        <w:t xml:space="preserve"> Ц.Б., </w:t>
      </w:r>
      <w:proofErr w:type="spellStart"/>
      <w:r w:rsidR="00D666EC">
        <w:rPr>
          <w:rFonts w:ascii="Times New Roman" w:hAnsi="Times New Roman" w:cs="Times New Roman"/>
          <w:sz w:val="28"/>
          <w:szCs w:val="28"/>
        </w:rPr>
        <w:t>Цырендоржиев</w:t>
      </w:r>
      <w:proofErr w:type="spellEnd"/>
      <w:r w:rsidR="00D666EC">
        <w:rPr>
          <w:rFonts w:ascii="Times New Roman" w:hAnsi="Times New Roman" w:cs="Times New Roman"/>
          <w:sz w:val="28"/>
          <w:szCs w:val="28"/>
        </w:rPr>
        <w:t xml:space="preserve"> Б.Ц., </w:t>
      </w:r>
      <w:proofErr w:type="spellStart"/>
      <w:r w:rsidR="00D666EC">
        <w:rPr>
          <w:rFonts w:ascii="Times New Roman" w:hAnsi="Times New Roman" w:cs="Times New Roman"/>
          <w:sz w:val="28"/>
          <w:szCs w:val="28"/>
        </w:rPr>
        <w:t>Дашибалов</w:t>
      </w:r>
      <w:proofErr w:type="spellEnd"/>
      <w:r w:rsidR="00D666EC">
        <w:rPr>
          <w:rFonts w:ascii="Times New Roman" w:hAnsi="Times New Roman" w:cs="Times New Roman"/>
          <w:sz w:val="28"/>
          <w:szCs w:val="28"/>
        </w:rPr>
        <w:t xml:space="preserve"> Г.Б., </w:t>
      </w:r>
      <w:proofErr w:type="spellStart"/>
      <w:r w:rsidR="00D666EC">
        <w:rPr>
          <w:rFonts w:ascii="Times New Roman" w:hAnsi="Times New Roman" w:cs="Times New Roman"/>
          <w:sz w:val="28"/>
          <w:szCs w:val="28"/>
        </w:rPr>
        <w:t>Мижитов</w:t>
      </w:r>
      <w:proofErr w:type="spellEnd"/>
      <w:r w:rsidR="00D666EC">
        <w:rPr>
          <w:rFonts w:ascii="Times New Roman" w:hAnsi="Times New Roman" w:cs="Times New Roman"/>
          <w:sz w:val="28"/>
          <w:szCs w:val="28"/>
        </w:rPr>
        <w:t xml:space="preserve"> Ц.Д., Очиров М.Д., </w:t>
      </w:r>
      <w:proofErr w:type="spellStart"/>
      <w:r w:rsidR="00D666EC">
        <w:rPr>
          <w:rFonts w:ascii="Times New Roman" w:hAnsi="Times New Roman" w:cs="Times New Roman"/>
          <w:sz w:val="28"/>
          <w:szCs w:val="28"/>
        </w:rPr>
        <w:t>Бальчинов</w:t>
      </w:r>
      <w:proofErr w:type="spellEnd"/>
      <w:r w:rsidR="00D666EC">
        <w:rPr>
          <w:rFonts w:ascii="Times New Roman" w:hAnsi="Times New Roman" w:cs="Times New Roman"/>
          <w:sz w:val="28"/>
          <w:szCs w:val="28"/>
        </w:rPr>
        <w:t xml:space="preserve"> Б., </w:t>
      </w:r>
      <w:proofErr w:type="spellStart"/>
      <w:r w:rsidR="00D666EC">
        <w:rPr>
          <w:rFonts w:ascii="Times New Roman" w:hAnsi="Times New Roman" w:cs="Times New Roman"/>
          <w:sz w:val="28"/>
          <w:szCs w:val="28"/>
        </w:rPr>
        <w:t>Гармабазаров</w:t>
      </w:r>
      <w:proofErr w:type="spellEnd"/>
      <w:r w:rsidR="00D666EC">
        <w:rPr>
          <w:rFonts w:ascii="Times New Roman" w:hAnsi="Times New Roman" w:cs="Times New Roman"/>
          <w:sz w:val="28"/>
          <w:szCs w:val="28"/>
        </w:rPr>
        <w:t xml:space="preserve"> Б., </w:t>
      </w:r>
      <w:r w:rsidR="00D666EC">
        <w:rPr>
          <w:rFonts w:ascii="Times New Roman" w:hAnsi="Times New Roman" w:cs="Times New Roman"/>
          <w:sz w:val="28"/>
          <w:szCs w:val="28"/>
        </w:rPr>
        <w:lastRenderedPageBreak/>
        <w:t xml:space="preserve">депутаты Совета </w:t>
      </w:r>
      <w:proofErr w:type="spellStart"/>
      <w:r w:rsidR="00D666EC">
        <w:rPr>
          <w:rFonts w:ascii="Times New Roman" w:hAnsi="Times New Roman" w:cs="Times New Roman"/>
          <w:sz w:val="28"/>
          <w:szCs w:val="28"/>
        </w:rPr>
        <w:t>Тумуров</w:t>
      </w:r>
      <w:proofErr w:type="spellEnd"/>
      <w:r w:rsidR="00D666EC">
        <w:rPr>
          <w:rFonts w:ascii="Times New Roman" w:hAnsi="Times New Roman" w:cs="Times New Roman"/>
          <w:sz w:val="28"/>
          <w:szCs w:val="28"/>
        </w:rPr>
        <w:t xml:space="preserve"> Д.Г., </w:t>
      </w:r>
      <w:proofErr w:type="spellStart"/>
      <w:r w:rsidR="00D666EC">
        <w:rPr>
          <w:rFonts w:ascii="Times New Roman" w:hAnsi="Times New Roman" w:cs="Times New Roman"/>
          <w:sz w:val="28"/>
          <w:szCs w:val="28"/>
        </w:rPr>
        <w:t>Цыденова</w:t>
      </w:r>
      <w:proofErr w:type="spellEnd"/>
      <w:r w:rsidR="00D666EC">
        <w:rPr>
          <w:rFonts w:ascii="Times New Roman" w:hAnsi="Times New Roman" w:cs="Times New Roman"/>
          <w:sz w:val="28"/>
          <w:szCs w:val="28"/>
        </w:rPr>
        <w:t xml:space="preserve"> Б.Ц.</w:t>
      </w:r>
      <w:r w:rsidR="00CC1B41">
        <w:rPr>
          <w:rFonts w:ascii="Times New Roman" w:hAnsi="Times New Roman" w:cs="Times New Roman"/>
          <w:sz w:val="28"/>
          <w:szCs w:val="28"/>
        </w:rPr>
        <w:t xml:space="preserve"> В субботниках самое активное участие  приняли  наши ветераны.</w:t>
      </w:r>
    </w:p>
    <w:p w:rsidR="00763DB2" w:rsidRPr="00A158AE" w:rsidRDefault="00FD6DE5" w:rsidP="007C41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результате реализации про</w:t>
      </w:r>
      <w:r w:rsidR="00A158AE">
        <w:rPr>
          <w:rFonts w:ascii="Times New Roman" w:hAnsi="Times New Roman" w:cs="Times New Roman"/>
          <w:sz w:val="28"/>
          <w:szCs w:val="28"/>
        </w:rPr>
        <w:t xml:space="preserve">екта «Строительство стадиона»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 стадионе будут проходить </w:t>
      </w:r>
      <w:r w:rsidR="00185245">
        <w:rPr>
          <w:rFonts w:ascii="Times New Roman" w:hAnsi="Times New Roman" w:cs="Times New Roman"/>
          <w:sz w:val="28"/>
          <w:szCs w:val="28"/>
        </w:rPr>
        <w:t xml:space="preserve"> культурно-спортивный праздник «</w:t>
      </w:r>
      <w:proofErr w:type="spellStart"/>
      <w:r w:rsidR="00185245">
        <w:rPr>
          <w:rFonts w:ascii="Times New Roman" w:hAnsi="Times New Roman" w:cs="Times New Roman"/>
          <w:sz w:val="28"/>
          <w:szCs w:val="28"/>
        </w:rPr>
        <w:t>Зунай</w:t>
      </w:r>
      <w:proofErr w:type="spellEnd"/>
      <w:r w:rsidR="00185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245">
        <w:rPr>
          <w:rFonts w:ascii="Times New Roman" w:hAnsi="Times New Roman" w:cs="Times New Roman"/>
          <w:sz w:val="28"/>
          <w:szCs w:val="28"/>
        </w:rPr>
        <w:t>наадан</w:t>
      </w:r>
      <w:proofErr w:type="spellEnd"/>
      <w:r w:rsidR="00185245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  по футболу, волейболу, стрельбе из лука, </w:t>
      </w:r>
      <w:r w:rsidR="007756A8">
        <w:rPr>
          <w:rFonts w:ascii="Times New Roman" w:hAnsi="Times New Roman" w:cs="Times New Roman"/>
          <w:sz w:val="28"/>
          <w:szCs w:val="28"/>
        </w:rPr>
        <w:t>бурятской борьбе,</w:t>
      </w:r>
      <w:r>
        <w:rPr>
          <w:rFonts w:ascii="Times New Roman" w:hAnsi="Times New Roman" w:cs="Times New Roman"/>
          <w:sz w:val="28"/>
          <w:szCs w:val="28"/>
        </w:rPr>
        <w:t xml:space="preserve"> городошному спорту, </w:t>
      </w:r>
      <w:r w:rsidR="007C41F4">
        <w:rPr>
          <w:rFonts w:ascii="Times New Roman" w:hAnsi="Times New Roman" w:cs="Times New Roman"/>
          <w:sz w:val="28"/>
          <w:szCs w:val="28"/>
        </w:rPr>
        <w:t>легкой атлетикой.</w:t>
      </w:r>
    </w:p>
    <w:p w:rsidR="00763DB2" w:rsidRPr="0009743A" w:rsidRDefault="00763DB2" w:rsidP="0009743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DB2">
        <w:rPr>
          <w:rFonts w:ascii="Times New Roman" w:hAnsi="Times New Roman" w:cs="Times New Roman"/>
          <w:sz w:val="28"/>
          <w:szCs w:val="28"/>
        </w:rPr>
        <w:t xml:space="preserve">       </w:t>
      </w:r>
      <w:r w:rsidR="00185245">
        <w:rPr>
          <w:rFonts w:ascii="Times New Roman" w:hAnsi="Times New Roman" w:cs="Times New Roman"/>
          <w:sz w:val="28"/>
          <w:szCs w:val="28"/>
        </w:rPr>
        <w:t xml:space="preserve"> </w:t>
      </w:r>
      <w:r w:rsidRPr="00763DB2">
        <w:rPr>
          <w:rFonts w:ascii="Times New Roman" w:hAnsi="Times New Roman" w:cs="Times New Roman"/>
          <w:sz w:val="28"/>
          <w:szCs w:val="28"/>
        </w:rPr>
        <w:t xml:space="preserve"> </w:t>
      </w:r>
      <w:r w:rsidR="007756A8" w:rsidRPr="00763DB2">
        <w:rPr>
          <w:rFonts w:ascii="Times New Roman" w:hAnsi="Times New Roman" w:cs="Times New Roman"/>
          <w:sz w:val="28"/>
          <w:szCs w:val="28"/>
        </w:rPr>
        <w:t xml:space="preserve">А также даст возможность задействовать  стадион для проведения </w:t>
      </w:r>
      <w:r w:rsidR="007756A8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C6CE7">
        <w:rPr>
          <w:rFonts w:ascii="Times New Roman" w:hAnsi="Times New Roman" w:cs="Times New Roman"/>
          <w:sz w:val="28"/>
          <w:szCs w:val="28"/>
        </w:rPr>
        <w:t>я</w:t>
      </w:r>
      <w:r w:rsidRPr="00763DB2">
        <w:rPr>
          <w:rFonts w:ascii="Times New Roman" w:hAnsi="Times New Roman" w:cs="Times New Roman"/>
          <w:sz w:val="28"/>
          <w:szCs w:val="28"/>
        </w:rPr>
        <w:t xml:space="preserve"> Территориальных общественных самоуправлений: День соседей, конкурсы «Папа, мама и я </w:t>
      </w:r>
      <w:proofErr w:type="gramStart"/>
      <w:r w:rsidRPr="00763DB2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763DB2">
        <w:rPr>
          <w:rFonts w:ascii="Times New Roman" w:hAnsi="Times New Roman" w:cs="Times New Roman"/>
          <w:sz w:val="28"/>
          <w:szCs w:val="28"/>
        </w:rPr>
        <w:t xml:space="preserve">портивная семья» и др., детские мероприятия ко Дню защиты детей, молодежь и школьники </w:t>
      </w:r>
      <w:r w:rsidR="00185245">
        <w:rPr>
          <w:rFonts w:ascii="Times New Roman" w:hAnsi="Times New Roman" w:cs="Times New Roman"/>
          <w:sz w:val="28"/>
          <w:szCs w:val="28"/>
        </w:rPr>
        <w:t>будут занима</w:t>
      </w:r>
      <w:r w:rsidRPr="00763DB2">
        <w:rPr>
          <w:rFonts w:ascii="Times New Roman" w:hAnsi="Times New Roman" w:cs="Times New Roman"/>
          <w:sz w:val="28"/>
          <w:szCs w:val="28"/>
        </w:rPr>
        <w:t>т</w:t>
      </w:r>
      <w:r w:rsidR="00185245">
        <w:rPr>
          <w:rFonts w:ascii="Times New Roman" w:hAnsi="Times New Roman" w:cs="Times New Roman"/>
          <w:sz w:val="28"/>
          <w:szCs w:val="28"/>
        </w:rPr>
        <w:t>ь</w:t>
      </w:r>
      <w:r w:rsidRPr="00763DB2">
        <w:rPr>
          <w:rFonts w:ascii="Times New Roman" w:hAnsi="Times New Roman" w:cs="Times New Roman"/>
          <w:sz w:val="28"/>
          <w:szCs w:val="28"/>
        </w:rPr>
        <w:t xml:space="preserve">ся спортом. </w:t>
      </w:r>
      <w:r w:rsidR="007756A8" w:rsidRPr="00763DB2">
        <w:rPr>
          <w:rFonts w:ascii="Times New Roman" w:hAnsi="Times New Roman" w:cs="Times New Roman"/>
          <w:sz w:val="28"/>
          <w:szCs w:val="28"/>
        </w:rPr>
        <w:t>Пенсионеры села будут заниматься скандинавской ходьбой, играть в городки и</w:t>
      </w:r>
      <w:r w:rsidR="00091774">
        <w:rPr>
          <w:rFonts w:ascii="Times New Roman" w:hAnsi="Times New Roman" w:cs="Times New Roman"/>
          <w:sz w:val="28"/>
          <w:szCs w:val="28"/>
        </w:rPr>
        <w:t xml:space="preserve"> </w:t>
      </w:r>
      <w:r w:rsidR="007756A8" w:rsidRPr="00763DB2">
        <w:rPr>
          <w:rFonts w:ascii="Times New Roman" w:hAnsi="Times New Roman" w:cs="Times New Roman"/>
          <w:sz w:val="28"/>
          <w:szCs w:val="28"/>
        </w:rPr>
        <w:t>т.д.</w:t>
      </w:r>
      <w:r w:rsidRPr="00763DB2">
        <w:rPr>
          <w:rFonts w:ascii="Times New Roman" w:hAnsi="Times New Roman" w:cs="Times New Roman"/>
          <w:sz w:val="28"/>
          <w:szCs w:val="28"/>
        </w:rPr>
        <w:t xml:space="preserve"> На данный момент в селе нет спортивного зала для </w:t>
      </w:r>
      <w:r w:rsidR="007756A8">
        <w:rPr>
          <w:rFonts w:ascii="Times New Roman" w:hAnsi="Times New Roman" w:cs="Times New Roman"/>
          <w:sz w:val="28"/>
          <w:szCs w:val="28"/>
        </w:rPr>
        <w:t xml:space="preserve">   </w:t>
      </w:r>
      <w:r w:rsidRPr="00763DB2">
        <w:rPr>
          <w:rFonts w:ascii="Times New Roman" w:hAnsi="Times New Roman" w:cs="Times New Roman"/>
          <w:sz w:val="28"/>
          <w:szCs w:val="28"/>
        </w:rPr>
        <w:t xml:space="preserve">массового занятия спортом.  </w:t>
      </w:r>
      <w:r w:rsidR="0009743A">
        <w:rPr>
          <w:rFonts w:ascii="Times New Roman" w:hAnsi="Times New Roman" w:cs="Times New Roman"/>
          <w:sz w:val="28"/>
          <w:szCs w:val="28"/>
        </w:rPr>
        <w:t>Создаст</w:t>
      </w:r>
      <w:r w:rsidR="0009743A">
        <w:rPr>
          <w:rFonts w:ascii="Times New Roman" w:hAnsi="Times New Roman" w:cs="Times New Roman"/>
          <w:sz w:val="24"/>
          <w:szCs w:val="24"/>
        </w:rPr>
        <w:t xml:space="preserve"> </w:t>
      </w:r>
      <w:r w:rsidR="0009743A" w:rsidRPr="0009743A">
        <w:rPr>
          <w:rFonts w:ascii="Times New Roman" w:hAnsi="Times New Roman" w:cs="Times New Roman"/>
          <w:sz w:val="28"/>
          <w:szCs w:val="28"/>
        </w:rPr>
        <w:t xml:space="preserve"> </w:t>
      </w:r>
      <w:r w:rsidR="00091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743A" w:rsidRPr="0009743A">
        <w:rPr>
          <w:rFonts w:ascii="Times New Roman" w:hAnsi="Times New Roman" w:cs="Times New Roman"/>
          <w:sz w:val="28"/>
          <w:szCs w:val="28"/>
        </w:rPr>
        <w:t xml:space="preserve"> благоприятные условия  для здорового образа  жизни  населения села</w:t>
      </w:r>
      <w:r w:rsidR="00091774">
        <w:rPr>
          <w:rFonts w:ascii="Times New Roman" w:hAnsi="Times New Roman" w:cs="Times New Roman"/>
          <w:sz w:val="28"/>
          <w:szCs w:val="28"/>
        </w:rPr>
        <w:t>.</w:t>
      </w:r>
      <w:r w:rsidR="0009743A" w:rsidRPr="00097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774" w:rsidRPr="0009743A" w:rsidRDefault="003B36CC" w:rsidP="0009177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743A" w:rsidRPr="0009743A">
        <w:rPr>
          <w:rFonts w:ascii="Times New Roman" w:hAnsi="Times New Roman" w:cs="Times New Roman"/>
          <w:sz w:val="28"/>
          <w:szCs w:val="28"/>
        </w:rPr>
        <w:t>Здоро</w:t>
      </w:r>
      <w:r w:rsidR="00763DB2" w:rsidRPr="00763DB2">
        <w:rPr>
          <w:rFonts w:ascii="Times New Roman" w:hAnsi="Times New Roman" w:cs="Times New Roman"/>
          <w:sz w:val="28"/>
          <w:szCs w:val="28"/>
        </w:rPr>
        <w:t>вье – основной показатель всей жизнедеятельности человека. Популяризация здорового образа жизни, направленная на проведение совместных спортивно-оздоровительных мероприятий для защиты здоровья и благополучия подрастающего поколения являет</w:t>
      </w:r>
      <w:r w:rsidR="00091774">
        <w:rPr>
          <w:rFonts w:ascii="Times New Roman" w:hAnsi="Times New Roman" w:cs="Times New Roman"/>
          <w:sz w:val="28"/>
          <w:szCs w:val="28"/>
        </w:rPr>
        <w:t xml:space="preserve">ся актуальной и для нашего села </w:t>
      </w:r>
      <w:r w:rsidR="00091774" w:rsidRPr="0009743A">
        <w:rPr>
          <w:rFonts w:ascii="Times New Roman" w:hAnsi="Times New Roman" w:cs="Times New Roman"/>
          <w:sz w:val="28"/>
          <w:szCs w:val="28"/>
        </w:rPr>
        <w:t xml:space="preserve">и </w:t>
      </w:r>
      <w:r w:rsidR="00091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091774" w:rsidRPr="00097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роявление</w:t>
      </w:r>
      <w:r w:rsidR="00091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091774" w:rsidRPr="00097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гражданской активности</w:t>
      </w:r>
      <w:r w:rsidR="00091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населения.</w:t>
      </w:r>
    </w:p>
    <w:p w:rsidR="00763DB2" w:rsidRPr="00763DB2" w:rsidRDefault="00763DB2" w:rsidP="0009743A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63DB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B36CC">
        <w:rPr>
          <w:rStyle w:val="a4"/>
          <w:rFonts w:ascii="Times New Roman" w:hAnsi="Times New Roman" w:cs="Times New Roman"/>
          <w:sz w:val="28"/>
          <w:szCs w:val="28"/>
        </w:rPr>
        <w:t xml:space="preserve">     </w:t>
      </w:r>
      <w:r w:rsidRPr="00763DB2">
        <w:rPr>
          <w:rFonts w:ascii="Times New Roman" w:hAnsi="Times New Roman" w:cs="Times New Roman"/>
          <w:sz w:val="28"/>
          <w:szCs w:val="28"/>
        </w:rPr>
        <w:t>Следовательно, реализация проекта «</w:t>
      </w:r>
      <w:r w:rsidRPr="00763DB2">
        <w:rPr>
          <w:rStyle w:val="a3"/>
          <w:rFonts w:ascii="Times New Roman" w:hAnsi="Times New Roman" w:cs="Times New Roman"/>
          <w:sz w:val="28"/>
          <w:szCs w:val="28"/>
        </w:rPr>
        <w:t xml:space="preserve">Строительство стадиона » </w:t>
      </w:r>
      <w:r w:rsidRPr="00763DB2">
        <w:rPr>
          <w:rFonts w:ascii="Times New Roman" w:hAnsi="Times New Roman" w:cs="Times New Roman"/>
          <w:sz w:val="28"/>
          <w:szCs w:val="28"/>
        </w:rPr>
        <w:t xml:space="preserve">является актуальной.  </w:t>
      </w:r>
    </w:p>
    <w:p w:rsidR="00D863AE" w:rsidRDefault="00D863AE"/>
    <w:p w:rsidR="00CF111C" w:rsidRDefault="00CF111C"/>
    <w:p w:rsidR="00CF111C" w:rsidRDefault="00CF111C"/>
    <w:p w:rsidR="00CF111C" w:rsidRPr="00CF111C" w:rsidRDefault="00CF1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       </w:t>
      </w:r>
      <w:r w:rsidR="0009177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Д.Д. Доржиева </w:t>
      </w:r>
    </w:p>
    <w:sectPr w:rsidR="00CF111C" w:rsidRPr="00CF1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12F54"/>
    <w:multiLevelType w:val="multilevel"/>
    <w:tmpl w:val="B6C8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B2"/>
    <w:rsid w:val="00013E0A"/>
    <w:rsid w:val="00091774"/>
    <w:rsid w:val="0009743A"/>
    <w:rsid w:val="00185245"/>
    <w:rsid w:val="003B36CC"/>
    <w:rsid w:val="005730DA"/>
    <w:rsid w:val="006131AD"/>
    <w:rsid w:val="00763DB2"/>
    <w:rsid w:val="007756A8"/>
    <w:rsid w:val="007C41F4"/>
    <w:rsid w:val="007C6CE7"/>
    <w:rsid w:val="008A1FA7"/>
    <w:rsid w:val="00A158AE"/>
    <w:rsid w:val="00B91F21"/>
    <w:rsid w:val="00CC1B41"/>
    <w:rsid w:val="00CF111C"/>
    <w:rsid w:val="00D666EC"/>
    <w:rsid w:val="00D863AE"/>
    <w:rsid w:val="00F74A2B"/>
    <w:rsid w:val="00FD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63DB2"/>
    <w:rPr>
      <w:b/>
      <w:bCs/>
    </w:rPr>
  </w:style>
  <w:style w:type="character" w:styleId="a4">
    <w:name w:val="Emphasis"/>
    <w:uiPriority w:val="20"/>
    <w:qFormat/>
    <w:rsid w:val="00763D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63DB2"/>
    <w:rPr>
      <w:b/>
      <w:bCs/>
    </w:rPr>
  </w:style>
  <w:style w:type="character" w:styleId="a4">
    <w:name w:val="Emphasis"/>
    <w:uiPriority w:val="20"/>
    <w:qFormat/>
    <w:rsid w:val="00763D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Admzy</dc:creator>
  <cp:lastModifiedBy>Admzy</cp:lastModifiedBy>
  <cp:revision>16</cp:revision>
  <dcterms:created xsi:type="dcterms:W3CDTF">2021-06-08T02:48:00Z</dcterms:created>
  <dcterms:modified xsi:type="dcterms:W3CDTF">2021-06-09T00:21:00Z</dcterms:modified>
</cp:coreProperties>
</file>